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3B7E06F" w:rsidR="005A5832" w:rsidRPr="00775A6C" w:rsidRDefault="002D2A00" w:rsidP="00EF3F1D">
            <w:pPr>
              <w:jc w:val="center"/>
              <w:rPr>
                <w:b/>
                <w:bCs/>
                <w:kern w:val="2"/>
                <w:sz w:val="22"/>
                <w:szCs w:val="22"/>
              </w:rPr>
            </w:pPr>
            <w:r w:rsidRPr="002D2A00">
              <w:rPr>
                <w:szCs w:val="24"/>
              </w:rPr>
              <w:t>Valytos daržovės, 9983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A04707"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835845A" w:rsidR="005A5832" w:rsidRPr="00333420" w:rsidRDefault="009512DD" w:rsidP="005850D7">
            <w:pPr>
              <w:jc w:val="both"/>
              <w:rPr>
                <w:color w:val="000000"/>
                <w:kern w:val="2"/>
                <w:sz w:val="22"/>
                <w:szCs w:val="22"/>
              </w:rPr>
            </w:pPr>
            <w:r>
              <w:rPr>
                <w:kern w:val="2"/>
                <w:sz w:val="22"/>
                <w:szCs w:val="22"/>
              </w:rPr>
              <w:t xml:space="preserve">3.1.1. </w:t>
            </w:r>
            <w:r w:rsidR="0093444A" w:rsidRPr="0093444A">
              <w:rPr>
                <w:kern w:val="2"/>
                <w:sz w:val="22"/>
                <w:szCs w:val="22"/>
              </w:rPr>
              <w:t xml:space="preserve">Tiekėjas įsipareigoja Sutartyje numatytomis sąlygomis perduoti </w:t>
            </w:r>
            <w:r w:rsidR="0093444A">
              <w:rPr>
                <w:kern w:val="2"/>
                <w:sz w:val="22"/>
                <w:szCs w:val="22"/>
              </w:rPr>
              <w:t xml:space="preserve">Pirkėjui </w:t>
            </w:r>
            <w:r w:rsidR="0093444A" w:rsidRPr="0093444A">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D191481" w:rsidR="005A5832" w:rsidRPr="00333420" w:rsidRDefault="00A23E0A" w:rsidP="007E59CB">
            <w:pPr>
              <w:jc w:val="both"/>
              <w:rPr>
                <w:kern w:val="2"/>
                <w:sz w:val="22"/>
                <w:szCs w:val="22"/>
              </w:rPr>
            </w:pPr>
            <w:r w:rsidRPr="00A23E0A">
              <w:rPr>
                <w:kern w:val="2"/>
                <w:sz w:val="22"/>
                <w:szCs w:val="22"/>
              </w:rPr>
              <w:t>„</w:t>
            </w:r>
            <w:r w:rsidR="002D2A00" w:rsidRPr="002D2A00">
              <w:rPr>
                <w:kern w:val="2"/>
                <w:sz w:val="22"/>
                <w:szCs w:val="22"/>
              </w:rPr>
              <w:t>Valytos daržovės, 9983</w:t>
            </w:r>
            <w:r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7293856D"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24FBFF5C"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162884">
              <w:rPr>
                <w:color w:val="4472C4" w:themeColor="accent1"/>
                <w:kern w:val="2"/>
                <w:sz w:val="22"/>
                <w:szCs w:val="22"/>
              </w:rPr>
              <w:t xml:space="preserve"> </w:t>
            </w:r>
            <w:r w:rsidR="00B32F2F" w:rsidRPr="00B32F2F">
              <w:rPr>
                <w:kern w:val="2"/>
                <w:sz w:val="22"/>
                <w:szCs w:val="22"/>
              </w:rPr>
              <w:t>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26B8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F26B8B" w:rsidRDefault="00A04707"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(Eur be PVM)) (jei peržiūra jau buvo atlikta, tai po paskutinio perskaičiavimo) </w:t>
            </w:r>
          </w:p>
          <w:p w14:paraId="75DADBCF" w14:textId="77777777" w:rsidR="00BE14B9" w:rsidRPr="00F26B8B" w:rsidRDefault="00BE14B9" w:rsidP="00BE14B9">
            <w:pPr>
              <w:jc w:val="both"/>
              <w:textAlignment w:val="baseline"/>
              <w:rPr>
                <w:kern w:val="2"/>
                <w:sz w:val="22"/>
                <w:szCs w:val="22"/>
              </w:rPr>
            </w:pPr>
            <w:r w:rsidRPr="00F26B8B">
              <w:rPr>
                <w:kern w:val="2"/>
                <w:sz w:val="22"/>
                <w:szCs w:val="22"/>
              </w:rPr>
              <w:t>a</w:t>
            </w:r>
            <w:r w:rsidRPr="00F26B8B">
              <w:rPr>
                <w:kern w:val="2"/>
                <w:sz w:val="22"/>
                <w:szCs w:val="22"/>
                <w:vertAlign w:val="subscript"/>
              </w:rPr>
              <w:t>1</w:t>
            </w:r>
            <w:r w:rsidRPr="00F26B8B">
              <w:rPr>
                <w:kern w:val="2"/>
                <w:sz w:val="22"/>
                <w:szCs w:val="22"/>
              </w:rPr>
              <w:t xml:space="preserve"> – perskaičiuota (pakeista) kaina / įkainis (Eur be PVM) </w:t>
            </w:r>
          </w:p>
          <w:p w14:paraId="682F9154" w14:textId="557E59BE" w:rsidR="00BE14B9" w:rsidRPr="00F26B8B" w:rsidRDefault="00BE14B9" w:rsidP="00BE14B9">
            <w:pPr>
              <w:jc w:val="both"/>
              <w:textAlignment w:val="baseline"/>
              <w:rPr>
                <w:kern w:val="2"/>
                <w:sz w:val="22"/>
                <w:szCs w:val="22"/>
              </w:rPr>
            </w:pPr>
            <w:r w:rsidRPr="00F26B8B">
              <w:rPr>
                <w:kern w:val="2"/>
                <w:sz w:val="22"/>
                <w:szCs w:val="22"/>
              </w:rPr>
              <w:t xml:space="preserve">k – pagal vartotojų kainų indeksą </w:t>
            </w:r>
            <w:r w:rsidRPr="00F26B8B">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624F7">
                  <w:rPr>
                    <w:color w:val="4472C4" w:themeColor="accent1"/>
                    <w:sz w:val="22"/>
                    <w:szCs w:val="22"/>
                  </w:rPr>
                  <w:t>0117 DARŽOVĖS</w:t>
                </w:r>
              </w:sdtContent>
            </w:sdt>
            <w:r w:rsidRPr="00F26B8B">
              <w:rPr>
                <w:sz w:val="22"/>
                <w:szCs w:val="22"/>
              </w:rPr>
              <w:t xml:space="preserve">) </w:t>
            </w:r>
            <w:r w:rsidRPr="00F26B8B">
              <w:rPr>
                <w:kern w:val="2"/>
                <w:sz w:val="22"/>
                <w:szCs w:val="22"/>
              </w:rPr>
              <w:t>apskaičiuotas Vartojimo prekių ir paslaugų kainų pokytis (padidėjimas arba sumažėjimas) (%). „k“ reikšmė skaičiuojama pagal formulę:</w:t>
            </w:r>
          </w:p>
          <w:p w14:paraId="03E72A8C" w14:textId="77777777" w:rsidR="00BE14B9" w:rsidRPr="00F26B8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6B8B">
              <w:rPr>
                <w:kern w:val="2"/>
                <w:sz w:val="22"/>
                <w:szCs w:val="22"/>
              </w:rPr>
              <w:t>, (proc.) kur</w:t>
            </w:r>
          </w:p>
          <w:p w14:paraId="5657E6F8" w14:textId="6AA476B0" w:rsidR="00BE14B9" w:rsidRPr="00F26B8B" w:rsidRDefault="00BE14B9" w:rsidP="00BE14B9">
            <w:pPr>
              <w:jc w:val="both"/>
              <w:textAlignment w:val="baseline"/>
              <w:rPr>
                <w:kern w:val="2"/>
                <w:sz w:val="22"/>
                <w:szCs w:val="22"/>
              </w:rPr>
            </w:pPr>
            <w:r w:rsidRPr="00F26B8B">
              <w:rPr>
                <w:noProof/>
                <w:kern w:val="2"/>
                <w:sz w:val="22"/>
                <w:szCs w:val="22"/>
              </w:rPr>
              <w:t>Ind</w:t>
            </w:r>
            <w:r w:rsidRPr="00F26B8B">
              <w:rPr>
                <w:noProof/>
                <w:kern w:val="2"/>
                <w:sz w:val="22"/>
                <w:szCs w:val="22"/>
                <w:vertAlign w:val="subscript"/>
              </w:rPr>
              <w:t>naujausias</w:t>
            </w:r>
            <w:r w:rsidRPr="00F26B8B">
              <w:rPr>
                <w:noProof/>
                <w:kern w:val="2"/>
                <w:sz w:val="22"/>
                <w:szCs w:val="22"/>
              </w:rPr>
              <w:t xml:space="preserve"> –</w:t>
            </w:r>
            <w:r w:rsidRPr="00F26B8B">
              <w:rPr>
                <w:kern w:val="2"/>
                <w:sz w:val="22"/>
                <w:szCs w:val="22"/>
              </w:rPr>
              <w:t xml:space="preserve"> kreipimosi dėl kainos / įkainių peržiūros išsiuntimo kitai šaliai dieną paskelbtas naujausias vartojimo prekių ir paslaugų indeksas </w:t>
            </w:r>
            <w:r w:rsidRPr="00F26B8B">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624F7">
                  <w:rPr>
                    <w:color w:val="4472C4" w:themeColor="accent1"/>
                    <w:sz w:val="22"/>
                    <w:szCs w:val="22"/>
                  </w:rPr>
                  <w:t>0117 DARŽOVĖS</w:t>
                </w:r>
              </w:sdtContent>
            </w:sdt>
            <w:r w:rsidRPr="00F26B8B">
              <w:rPr>
                <w:sz w:val="22"/>
                <w:szCs w:val="22"/>
              </w:rPr>
              <w:t>)</w:t>
            </w:r>
            <w:r w:rsidRPr="00F26B8B">
              <w:rPr>
                <w:kern w:val="2"/>
                <w:sz w:val="22"/>
                <w:szCs w:val="22"/>
              </w:rPr>
              <w:t>.</w:t>
            </w:r>
          </w:p>
          <w:p w14:paraId="05449515" w14:textId="7DAE617A" w:rsidR="00BE14B9" w:rsidRPr="00F26B8B" w:rsidRDefault="00BE14B9" w:rsidP="00BE14B9">
            <w:pPr>
              <w:jc w:val="both"/>
              <w:rPr>
                <w:kern w:val="2"/>
                <w:sz w:val="22"/>
                <w:szCs w:val="22"/>
              </w:rPr>
            </w:pPr>
            <w:r w:rsidRPr="00F26B8B">
              <w:rPr>
                <w:noProof/>
                <w:kern w:val="2"/>
                <w:sz w:val="22"/>
                <w:szCs w:val="22"/>
              </w:rPr>
              <w:t>Ind</w:t>
            </w:r>
            <w:r w:rsidRPr="00F26B8B">
              <w:rPr>
                <w:noProof/>
                <w:kern w:val="2"/>
                <w:sz w:val="22"/>
                <w:szCs w:val="22"/>
                <w:vertAlign w:val="subscript"/>
              </w:rPr>
              <w:t>pradžia</w:t>
            </w:r>
            <w:r w:rsidRPr="00F26B8B">
              <w:rPr>
                <w:noProof/>
                <w:kern w:val="2"/>
                <w:sz w:val="22"/>
                <w:szCs w:val="22"/>
              </w:rPr>
              <w:t xml:space="preserve"> – laikotarpio</w:t>
            </w:r>
            <w:r w:rsidRPr="00F26B8B">
              <w:rPr>
                <w:kern w:val="2"/>
                <w:sz w:val="22"/>
                <w:szCs w:val="22"/>
              </w:rPr>
              <w:t xml:space="preserve"> pradžios datos (mėnesio) vartojimo prekių ir paslaugų indeksas </w:t>
            </w:r>
            <w:r w:rsidRPr="00F26B8B">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624F7">
                  <w:rPr>
                    <w:color w:val="4472C4" w:themeColor="accent1"/>
                    <w:sz w:val="22"/>
                    <w:szCs w:val="22"/>
                  </w:rPr>
                  <w:t>0117 DARŽOVĖS</w:t>
                </w:r>
              </w:sdtContent>
            </w:sdt>
            <w:r w:rsidRPr="00F26B8B">
              <w:rPr>
                <w:sz w:val="22"/>
                <w:szCs w:val="22"/>
              </w:rPr>
              <w:t>)</w:t>
            </w:r>
            <w:r w:rsidRPr="00F26B8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F26B8B">
              <w:rPr>
                <w:color w:val="000000"/>
                <w:kern w:val="2"/>
                <w:sz w:val="22"/>
                <w:szCs w:val="22"/>
                <w:shd w:val="clear" w:color="auto" w:fill="FFFFFF"/>
              </w:rPr>
              <w:t xml:space="preserve">3.3.3.7. Skaičiavimams indeksų reikšmės </w:t>
            </w:r>
            <w:r w:rsidRPr="00F26B8B">
              <w:rPr>
                <w:kern w:val="2"/>
                <w:sz w:val="22"/>
                <w:szCs w:val="22"/>
                <w:shd w:val="clear" w:color="auto" w:fill="FFFFFF"/>
              </w:rPr>
              <w:t xml:space="preserve">imamos </w:t>
            </w:r>
            <w:r w:rsidRPr="00F26B8B">
              <w:rPr>
                <w:b/>
                <w:bCs/>
                <w:kern w:val="2"/>
                <w:sz w:val="22"/>
                <w:szCs w:val="22"/>
                <w:shd w:val="clear" w:color="auto" w:fill="FFFFFF"/>
              </w:rPr>
              <w:t>keturių</w:t>
            </w:r>
            <w:r w:rsidRPr="00F26B8B">
              <w:rPr>
                <w:kern w:val="2"/>
                <w:sz w:val="22"/>
                <w:szCs w:val="22"/>
                <w:shd w:val="clear" w:color="auto" w:fill="FFFFFF"/>
              </w:rPr>
              <w:t xml:space="preserve"> skaitmenų po kablelio tikslumu. Apskaičiuotas pokytis (k) tolimesniems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6D41AC0B"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8624F7">
              <w:rPr>
                <w:b/>
                <w:color w:val="000000"/>
                <w:kern w:val="2"/>
                <w:sz w:val="22"/>
                <w:szCs w:val="22"/>
              </w:rPr>
              <w:t>38</w:t>
            </w:r>
            <w:r w:rsidR="00FD652A" w:rsidRPr="001079A1">
              <w:rPr>
                <w:b/>
                <w:sz w:val="22"/>
                <w:szCs w:val="22"/>
              </w:rPr>
              <w:t xml:space="preserve"> </w:t>
            </w:r>
            <w:r w:rsidRPr="001079A1">
              <w:rPr>
                <w:b/>
                <w:sz w:val="22"/>
                <w:szCs w:val="22"/>
              </w:rPr>
              <w:t>(</w:t>
            </w:r>
            <w:r w:rsidR="008624F7">
              <w:rPr>
                <w:b/>
                <w:sz w:val="22"/>
                <w:szCs w:val="22"/>
              </w:rPr>
              <w:t>trisdešimt aštuoni</w:t>
            </w:r>
            <w:r w:rsidRPr="001079A1">
              <w:rPr>
                <w:b/>
                <w:sz w:val="22"/>
                <w:szCs w:val="22"/>
              </w:rPr>
              <w:t>) mėnesi</w:t>
            </w:r>
            <w:r w:rsidR="00FD652A">
              <w:rPr>
                <w:b/>
                <w:sz w:val="22"/>
                <w:szCs w:val="22"/>
              </w:rPr>
              <w:t>ai</w:t>
            </w:r>
            <w:r w:rsidRPr="001079A1">
              <w:rPr>
                <w:b/>
                <w:sz w:val="22"/>
                <w:szCs w:val="22"/>
              </w:rPr>
              <w:t xml:space="preserve"> </w:t>
            </w:r>
            <w:r w:rsidRPr="001079A1">
              <w:rPr>
                <w:sz w:val="22"/>
                <w:szCs w:val="22"/>
              </w:rPr>
              <w:t xml:space="preserve">(sutarties vykdymo trukmė (prekių tiekimo terminas) – </w:t>
            </w:r>
            <w:r w:rsidR="008624F7">
              <w:rPr>
                <w:sz w:val="22"/>
                <w:szCs w:val="22"/>
              </w:rPr>
              <w:t>36</w:t>
            </w:r>
            <w:r w:rsidR="00FD652A" w:rsidRPr="001079A1">
              <w:rPr>
                <w:sz w:val="22"/>
                <w:szCs w:val="22"/>
              </w:rPr>
              <w:t xml:space="preserve"> </w:t>
            </w:r>
            <w:r w:rsidRPr="001079A1">
              <w:rPr>
                <w:sz w:val="22"/>
                <w:szCs w:val="22"/>
              </w:rPr>
              <w:t>(</w:t>
            </w:r>
            <w:r w:rsidR="008624F7">
              <w:rPr>
                <w:sz w:val="22"/>
                <w:szCs w:val="22"/>
              </w:rPr>
              <w:t>trisdešimt šeši</w:t>
            </w:r>
            <w:r w:rsidRPr="001079A1">
              <w:rPr>
                <w:sz w:val="22"/>
                <w:szCs w:val="22"/>
              </w:rPr>
              <w:t>) mėnesi</w:t>
            </w:r>
            <w:r w:rsidR="00FD652A">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6AD88763"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13.1.2. Sutarties vykdymo metu Tiekėjas turi laikytis Sutarties 13.</w:t>
            </w:r>
            <w:r w:rsidR="006819CB" w:rsidRPr="00115632">
              <w:rPr>
                <w:color w:val="000000"/>
                <w:kern w:val="2"/>
                <w:sz w:val="22"/>
                <w:szCs w:val="22"/>
                <w:shd w:val="clear" w:color="auto" w:fill="FFFFFF"/>
              </w:rPr>
              <w:t>1.3</w:t>
            </w:r>
            <w:r w:rsidRPr="00115632">
              <w:rPr>
                <w:color w:val="000000"/>
                <w:kern w:val="2"/>
                <w:sz w:val="22"/>
                <w:szCs w:val="22"/>
                <w:shd w:val="clear" w:color="auto" w:fill="FFFFFF"/>
              </w:rPr>
              <w:t xml:space="preserve"> – </w:t>
            </w:r>
            <w:r w:rsidRPr="00115632">
              <w:rPr>
                <w:kern w:val="2"/>
                <w:sz w:val="22"/>
                <w:szCs w:val="22"/>
                <w:shd w:val="clear" w:color="auto" w:fill="FFFFFF"/>
              </w:rPr>
              <w:t>13.</w:t>
            </w:r>
            <w:r w:rsidR="006819CB" w:rsidRPr="00115632">
              <w:rPr>
                <w:kern w:val="2"/>
                <w:sz w:val="22"/>
                <w:szCs w:val="22"/>
                <w:shd w:val="clear" w:color="auto" w:fill="FFFFFF"/>
              </w:rPr>
              <w:t>6</w:t>
            </w:r>
            <w:r w:rsidRPr="00115632">
              <w:rPr>
                <w:kern w:val="2"/>
                <w:sz w:val="22"/>
                <w:szCs w:val="22"/>
                <w:shd w:val="clear" w:color="auto" w:fill="FFFFFF"/>
              </w:rPr>
              <w:t xml:space="preserve">. </w:t>
            </w:r>
            <w:r w:rsidRPr="00115632">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115632">
              <w:rPr>
                <w:color w:val="000000"/>
                <w:kern w:val="2"/>
                <w:sz w:val="22"/>
                <w:szCs w:val="22"/>
                <w:shd w:val="clear" w:color="auto" w:fill="FFFFFF"/>
              </w:rPr>
              <w:t>Forest</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Stewardship</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Council</w:t>
            </w:r>
            <w:proofErr w:type="spellEnd"/>
            <w:r w:rsidRPr="00115632">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w:t>
            </w:r>
            <w:r w:rsidR="006819CB" w:rsidRPr="00115632">
              <w:rPr>
                <w:color w:val="000000"/>
                <w:kern w:val="2"/>
                <w:sz w:val="22"/>
                <w:szCs w:val="22"/>
                <w:shd w:val="clear" w:color="auto" w:fill="FFFFFF"/>
              </w:rPr>
              <w:t>1.4</w:t>
            </w:r>
            <w:r w:rsidRPr="00115632">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15632">
              <w:rPr>
                <w:color w:val="000000"/>
                <w:kern w:val="2"/>
                <w:sz w:val="22"/>
                <w:szCs w:val="22"/>
                <w:shd w:val="clear" w:color="auto" w:fill="FFFFFF"/>
              </w:rPr>
              <w:t>Voluntary</w:t>
            </w:r>
            <w:proofErr w:type="spellEnd"/>
            <w:r w:rsidRPr="00115632">
              <w:rPr>
                <w:color w:val="000000"/>
                <w:kern w:val="2"/>
                <w:sz w:val="22"/>
                <w:szCs w:val="22"/>
                <w:shd w:val="clear" w:color="auto" w:fill="FFFFFF"/>
              </w:rPr>
              <w:t xml:space="preserve"> Standard </w:t>
            </w:r>
            <w:proofErr w:type="spellStart"/>
            <w:r w:rsidRPr="00115632">
              <w:rPr>
                <w:color w:val="000000"/>
                <w:kern w:val="2"/>
                <w:sz w:val="22"/>
                <w:szCs w:val="22"/>
                <w:shd w:val="clear" w:color="auto" w:fill="FFFFFF"/>
              </w:rPr>
              <w:t>for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Repulping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Recycling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Corrugated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Fiberboard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Treated</w:t>
            </w:r>
            <w:proofErr w:type="spellEnd"/>
            <w:r w:rsidRPr="00115632">
              <w:rPr>
                <w:color w:val="000000"/>
                <w:kern w:val="2"/>
                <w:sz w:val="22"/>
                <w:szCs w:val="22"/>
                <w:shd w:val="clear" w:color="auto" w:fill="FFFFFF"/>
              </w:rPr>
              <w:t xml:space="preserve"> to </w:t>
            </w:r>
            <w:proofErr w:type="spellStart"/>
            <w:r w:rsidRPr="00115632">
              <w:rPr>
                <w:color w:val="000000"/>
                <w:kern w:val="2"/>
                <w:sz w:val="22"/>
                <w:szCs w:val="22"/>
                <w:shd w:val="clear" w:color="auto" w:fill="FFFFFF"/>
              </w:rPr>
              <w:t>Improve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Its</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Performance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in</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the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Presence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of</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Vapor</w:t>
            </w:r>
            <w:proofErr w:type="spellEnd"/>
            <w:r w:rsidRPr="00115632">
              <w:rPr>
                <w:color w:val="000000"/>
                <w:kern w:val="2"/>
                <w:sz w:val="22"/>
                <w:szCs w:val="22"/>
                <w:shd w:val="clear" w:color="auto" w:fill="FFFFFF"/>
              </w:rPr>
              <w:t xml:space="preserve">, standartas </w:t>
            </w:r>
            <w:proofErr w:type="spellStart"/>
            <w:r w:rsidRPr="00115632">
              <w:rPr>
                <w:color w:val="000000"/>
                <w:kern w:val="2"/>
                <w:sz w:val="22"/>
                <w:szCs w:val="22"/>
                <w:shd w:val="clear" w:color="auto" w:fill="FFFFFF"/>
              </w:rPr>
              <w:t>RecyClass</w:t>
            </w:r>
            <w:proofErr w:type="spellEnd"/>
            <w:r w:rsidRPr="00115632">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946AE6D" w14:textId="2B26A30D"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w:t>
            </w:r>
            <w:r w:rsidR="006819CB" w:rsidRPr="00115632">
              <w:rPr>
                <w:color w:val="000000"/>
                <w:kern w:val="2"/>
                <w:sz w:val="22"/>
                <w:szCs w:val="22"/>
                <w:shd w:val="clear" w:color="auto" w:fill="FFFFFF"/>
              </w:rPr>
              <w:t>1.5.</w:t>
            </w:r>
            <w:r w:rsidRPr="00115632">
              <w:rPr>
                <w:color w:val="000000"/>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79E642A" w14:textId="753DCD0A"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w:t>
            </w:r>
          </w:p>
          <w:p w14:paraId="52756D8F" w14:textId="00828B4C"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lastRenderedPageBreak/>
              <w:t>13.</w:t>
            </w:r>
            <w:r w:rsidR="006819CB" w:rsidRPr="00115632">
              <w:rPr>
                <w:color w:val="000000"/>
                <w:kern w:val="2"/>
                <w:sz w:val="22"/>
                <w:szCs w:val="22"/>
                <w:shd w:val="clear" w:color="auto" w:fill="FFFFFF"/>
              </w:rPr>
              <w:t>1.6.</w:t>
            </w:r>
            <w:r w:rsidRPr="00115632">
              <w:rPr>
                <w:color w:val="000000"/>
                <w:kern w:val="2"/>
                <w:sz w:val="22"/>
                <w:szCs w:val="22"/>
                <w:shd w:val="clear" w:color="auto" w:fill="FFFFFF"/>
              </w:rPr>
              <w:t xml:space="preserve"> Tiekėjas privalo Prekes atvežti Pirkėjui ne kelių eismo piko valandomis, t .y. darbo dienomis pirmadieniais -  ketvirtadieniais nuo </w:t>
            </w:r>
            <w:r w:rsidR="00554E79" w:rsidRPr="00115632">
              <w:rPr>
                <w:color w:val="000000"/>
                <w:kern w:val="2"/>
                <w:sz w:val="22"/>
                <w:szCs w:val="22"/>
                <w:shd w:val="clear" w:color="auto" w:fill="FFFFFF"/>
              </w:rPr>
              <w:t xml:space="preserve">09:00 iki 11:00 </w:t>
            </w:r>
            <w:r w:rsidRPr="00115632">
              <w:rPr>
                <w:color w:val="000000"/>
                <w:kern w:val="2"/>
                <w:sz w:val="22"/>
                <w:szCs w:val="22"/>
                <w:shd w:val="clear" w:color="auto" w:fill="FFFFFF"/>
              </w:rPr>
              <w:t xml:space="preserve">val. </w:t>
            </w:r>
            <w:r w:rsidR="00554E79" w:rsidRPr="00115632">
              <w:rPr>
                <w:color w:val="000000"/>
                <w:kern w:val="2"/>
                <w:sz w:val="22"/>
                <w:szCs w:val="22"/>
                <w:shd w:val="clear" w:color="auto" w:fill="FFFFFF"/>
              </w:rPr>
              <w:t>ir nuo 1</w:t>
            </w:r>
            <w:r w:rsidR="00076707" w:rsidRPr="00115632">
              <w:rPr>
                <w:color w:val="000000"/>
                <w:kern w:val="2"/>
                <w:sz w:val="22"/>
                <w:szCs w:val="22"/>
                <w:shd w:val="clear" w:color="auto" w:fill="FFFFFF"/>
              </w:rPr>
              <w:t>4</w:t>
            </w:r>
            <w:r w:rsidR="00554E79" w:rsidRPr="00115632">
              <w:rPr>
                <w:color w:val="000000"/>
                <w:kern w:val="2"/>
                <w:sz w:val="22"/>
                <w:szCs w:val="22"/>
                <w:shd w:val="clear" w:color="auto" w:fill="FFFFFF"/>
              </w:rPr>
              <w:t xml:space="preserve">:00 </w:t>
            </w:r>
            <w:r w:rsidRPr="00115632">
              <w:rPr>
                <w:color w:val="000000"/>
                <w:kern w:val="2"/>
                <w:sz w:val="22"/>
                <w:szCs w:val="22"/>
                <w:shd w:val="clear" w:color="auto" w:fill="FFFFFF"/>
              </w:rPr>
              <w:t>iki 16</w:t>
            </w:r>
            <w:r w:rsidR="00554E79" w:rsidRPr="00115632">
              <w:rPr>
                <w:color w:val="000000"/>
                <w:kern w:val="2"/>
                <w:sz w:val="22"/>
                <w:szCs w:val="22"/>
                <w:shd w:val="clear" w:color="auto" w:fill="FFFFFF"/>
              </w:rPr>
              <w:t>:</w:t>
            </w:r>
            <w:r w:rsidRPr="00115632">
              <w:rPr>
                <w:color w:val="000000"/>
                <w:kern w:val="2"/>
                <w:sz w:val="22"/>
                <w:szCs w:val="22"/>
                <w:shd w:val="clear" w:color="auto" w:fill="FFFFFF"/>
              </w:rPr>
              <w:t>00 val., penktadieniais ir švenčių dienų išvakarėse nuo</w:t>
            </w:r>
            <w:r w:rsidR="00554E79" w:rsidRPr="00115632">
              <w:rPr>
                <w:color w:val="000000"/>
                <w:kern w:val="2"/>
                <w:sz w:val="22"/>
                <w:szCs w:val="22"/>
                <w:shd w:val="clear" w:color="auto" w:fill="FFFFFF"/>
              </w:rPr>
              <w:t xml:space="preserve"> 09:00 iki 11:00 val. ir nuo 13:00 </w:t>
            </w:r>
            <w:r w:rsidRPr="00115632">
              <w:rPr>
                <w:color w:val="000000"/>
                <w:kern w:val="2"/>
                <w:sz w:val="22"/>
                <w:szCs w:val="22"/>
                <w:shd w:val="clear" w:color="auto" w:fill="FFFFFF"/>
              </w:rPr>
              <w:t>iki 1</w:t>
            </w:r>
            <w:r w:rsidR="00115632" w:rsidRPr="00115632">
              <w:rPr>
                <w:color w:val="000000"/>
                <w:kern w:val="2"/>
                <w:sz w:val="22"/>
                <w:szCs w:val="22"/>
                <w:shd w:val="clear" w:color="auto" w:fill="FFFFFF"/>
              </w:rPr>
              <w:t>5</w:t>
            </w:r>
            <w:r w:rsidR="00554E79" w:rsidRPr="00115632">
              <w:rPr>
                <w:color w:val="000000"/>
                <w:kern w:val="2"/>
                <w:sz w:val="22"/>
                <w:szCs w:val="22"/>
                <w:shd w:val="clear" w:color="auto" w:fill="FFFFFF"/>
              </w:rPr>
              <w:t>:</w:t>
            </w:r>
            <w:r w:rsidRPr="00115632">
              <w:rPr>
                <w:color w:val="000000"/>
                <w:kern w:val="2"/>
                <w:sz w:val="22"/>
                <w:szCs w:val="22"/>
                <w:shd w:val="clear" w:color="auto" w:fill="FFFFFF"/>
              </w:rPr>
              <w:t>00 val. ir trumpiausiais galimais maršrutais, pakrovimo/iškrovimo laiką, fiksuojant krovinio važtaraštyje. Pirkėjas turi teisę Sutarties vykdymo metu pareikalauti trumpiausio galimo maršruto pasirinkimą įrodančių dokumentų.</w:t>
            </w:r>
          </w:p>
          <w:p w14:paraId="17CCA5D3" w14:textId="7C869449" w:rsidR="00E9192E" w:rsidRPr="00115632" w:rsidRDefault="00C95774">
            <w:pPr>
              <w:jc w:val="both"/>
              <w:rPr>
                <w:color w:val="000000"/>
                <w:kern w:val="2"/>
                <w:sz w:val="22"/>
                <w:szCs w:val="22"/>
                <w:shd w:val="clear" w:color="auto" w:fill="FFFFFF"/>
              </w:rPr>
            </w:pPr>
            <w:r w:rsidRPr="00115632">
              <w:rPr>
                <w:color w:val="000000"/>
                <w:kern w:val="2"/>
                <w:sz w:val="22"/>
                <w:szCs w:val="22"/>
                <w:shd w:val="clear" w:color="auto" w:fill="FFFFFF"/>
              </w:rPr>
              <w:t>13.</w:t>
            </w:r>
            <w:r w:rsidR="006819CB" w:rsidRPr="00115632">
              <w:rPr>
                <w:color w:val="000000"/>
                <w:kern w:val="2"/>
                <w:sz w:val="22"/>
                <w:szCs w:val="22"/>
                <w:shd w:val="clear" w:color="auto" w:fill="FFFFFF"/>
              </w:rPr>
              <w:t>1.7.</w:t>
            </w:r>
            <w:r w:rsidRPr="00115632">
              <w:rPr>
                <w:color w:val="000000"/>
                <w:kern w:val="2"/>
                <w:sz w:val="22"/>
                <w:szCs w:val="22"/>
                <w:shd w:val="clear" w:color="auto" w:fill="FFFFFF"/>
              </w:rPr>
              <w:t xml:space="preserve"> Nustačius, kad Tiekėjas</w:t>
            </w:r>
            <w:r w:rsidR="00554E79" w:rsidRPr="00115632">
              <w:rPr>
                <w:color w:val="000000"/>
                <w:kern w:val="2"/>
                <w:sz w:val="22"/>
                <w:szCs w:val="22"/>
                <w:shd w:val="clear" w:color="auto" w:fill="FFFFFF"/>
              </w:rPr>
              <w:t xml:space="preserve"> nesilaiko bent vieno 13.1.4 ir 13.1.6 punktuose</w:t>
            </w:r>
            <w:r w:rsidRPr="00115632">
              <w:rPr>
                <w:color w:val="000000"/>
                <w:kern w:val="2"/>
                <w:sz w:val="22"/>
                <w:szCs w:val="22"/>
                <w:shd w:val="clear" w:color="auto" w:fill="FFFFFF"/>
              </w:rPr>
              <w:t xml:space="preserve"> nustatyt</w:t>
            </w:r>
            <w:r w:rsidR="00554E79" w:rsidRPr="00115632">
              <w:rPr>
                <w:color w:val="000000"/>
                <w:kern w:val="2"/>
                <w:sz w:val="22"/>
                <w:szCs w:val="22"/>
                <w:shd w:val="clear" w:color="auto" w:fill="FFFFFF"/>
              </w:rPr>
              <w:t>o</w:t>
            </w:r>
            <w:r w:rsidRPr="00115632">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115632" w:rsidRDefault="000E0314" w:rsidP="000E0314">
            <w:pPr>
              <w:rPr>
                <w:color w:val="000000"/>
                <w:kern w:val="2"/>
                <w:sz w:val="22"/>
                <w:szCs w:val="22"/>
                <w:shd w:val="clear" w:color="auto" w:fill="FFFFFF"/>
              </w:rPr>
            </w:pPr>
            <w:r w:rsidRPr="00115632">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A04707" w:rsidRDefault="00CC44E8" w:rsidP="00CC44E8">
      <w:pPr>
        <w:ind w:right="-316"/>
        <w:jc w:val="right"/>
        <w:rPr>
          <w:sz w:val="22"/>
          <w:szCs w:val="22"/>
        </w:rPr>
      </w:pPr>
      <w:r w:rsidRPr="00A04707">
        <w:rPr>
          <w:b/>
          <w:sz w:val="22"/>
          <w:szCs w:val="22"/>
        </w:rPr>
        <w:lastRenderedPageBreak/>
        <w:t>1 priedas</w:t>
      </w:r>
    </w:p>
    <w:p w14:paraId="1E2133FE" w14:textId="77777777" w:rsidR="00CC44E8" w:rsidRPr="00A04707" w:rsidRDefault="00CC44E8" w:rsidP="00CC44E8">
      <w:pPr>
        <w:jc w:val="right"/>
        <w:rPr>
          <w:sz w:val="22"/>
          <w:szCs w:val="22"/>
        </w:rPr>
      </w:pPr>
    </w:p>
    <w:p w14:paraId="7AD45D07" w14:textId="77777777" w:rsidR="00CC44E8" w:rsidRPr="00A04707" w:rsidRDefault="00CC44E8" w:rsidP="00CC44E8">
      <w:pPr>
        <w:jc w:val="center"/>
        <w:rPr>
          <w:b/>
          <w:sz w:val="6"/>
          <w:szCs w:val="6"/>
        </w:rPr>
      </w:pPr>
    </w:p>
    <w:p w14:paraId="4001D9DE" w14:textId="77777777" w:rsidR="00CC44E8" w:rsidRPr="00A04707" w:rsidRDefault="00CC44E8" w:rsidP="00CC44E8">
      <w:pPr>
        <w:jc w:val="center"/>
        <w:rPr>
          <w:b/>
          <w:sz w:val="22"/>
          <w:szCs w:val="22"/>
        </w:rPr>
      </w:pPr>
      <w:r w:rsidRPr="00A04707">
        <w:rPr>
          <w:b/>
          <w:sz w:val="22"/>
          <w:szCs w:val="22"/>
        </w:rPr>
        <w:t>TECHNINĖ SPECIFIKACIJA IR ĮKAINIAI</w:t>
      </w:r>
    </w:p>
    <w:p w14:paraId="6F0CF612" w14:textId="5F48FBFC" w:rsidR="001D2653" w:rsidRPr="00A04707" w:rsidRDefault="001D2653" w:rsidP="00CC44E8">
      <w:pPr>
        <w:jc w:val="center"/>
        <w:rPr>
          <w:bCs/>
          <w:i/>
          <w:iCs/>
          <w:sz w:val="22"/>
          <w:szCs w:val="22"/>
        </w:rPr>
      </w:pPr>
    </w:p>
    <w:tbl>
      <w:tblPr>
        <w:tblW w:w="15525" w:type="dxa"/>
        <w:tblLook w:val="04A0" w:firstRow="1" w:lastRow="0" w:firstColumn="1" w:lastColumn="0" w:noHBand="0" w:noVBand="1"/>
      </w:tblPr>
      <w:tblGrid>
        <w:gridCol w:w="986"/>
        <w:gridCol w:w="2303"/>
        <w:gridCol w:w="2376"/>
        <w:gridCol w:w="993"/>
        <w:gridCol w:w="1620"/>
        <w:gridCol w:w="1498"/>
        <w:gridCol w:w="3402"/>
        <w:gridCol w:w="2347"/>
      </w:tblGrid>
      <w:tr w:rsidR="00BB1B11" w:rsidRPr="00A04707" w14:paraId="56CF557C" w14:textId="77777777" w:rsidTr="006851C6">
        <w:trPr>
          <w:trHeight w:val="94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F298" w14:textId="67F6D032" w:rsidR="00BB1B11" w:rsidRPr="00A04707" w:rsidRDefault="00BB1B11" w:rsidP="001D2653">
            <w:pPr>
              <w:jc w:val="center"/>
              <w:rPr>
                <w:b/>
                <w:bCs/>
                <w:sz w:val="22"/>
                <w:szCs w:val="22"/>
                <w:lang w:eastAsia="lt-LT"/>
              </w:rPr>
            </w:pPr>
            <w:r w:rsidRPr="00A04707">
              <w:rPr>
                <w:b/>
                <w:bCs/>
                <w:sz w:val="22"/>
                <w:szCs w:val="22"/>
                <w:lang w:eastAsia="lt-LT"/>
              </w:rPr>
              <w:t>Pirkimo dalies Nr.</w:t>
            </w:r>
          </w:p>
        </w:tc>
        <w:tc>
          <w:tcPr>
            <w:tcW w:w="2303" w:type="dxa"/>
            <w:tcBorders>
              <w:top w:val="single" w:sz="4" w:space="0" w:color="auto"/>
              <w:left w:val="nil"/>
              <w:bottom w:val="single" w:sz="4" w:space="0" w:color="auto"/>
              <w:right w:val="single" w:sz="4" w:space="0" w:color="auto"/>
            </w:tcBorders>
            <w:shd w:val="clear" w:color="auto" w:fill="auto"/>
            <w:vAlign w:val="center"/>
            <w:hideMark/>
          </w:tcPr>
          <w:p w14:paraId="6EAC8CB4" w14:textId="77777777" w:rsidR="00BB1B11" w:rsidRPr="00A04707" w:rsidRDefault="00BB1B11" w:rsidP="001D2653">
            <w:pPr>
              <w:rPr>
                <w:b/>
                <w:bCs/>
                <w:sz w:val="22"/>
                <w:szCs w:val="22"/>
                <w:lang w:eastAsia="lt-LT"/>
              </w:rPr>
            </w:pPr>
            <w:r w:rsidRPr="00A04707">
              <w:rPr>
                <w:b/>
                <w:bCs/>
                <w:sz w:val="22"/>
                <w:szCs w:val="22"/>
                <w:lang w:eastAsia="lt-LT"/>
              </w:rPr>
              <w:t xml:space="preserve">Prekės pavadinimas </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14:paraId="6C9ECD46" w14:textId="77777777" w:rsidR="00BB1B11" w:rsidRPr="00A04707" w:rsidRDefault="00BB1B11" w:rsidP="001D2653">
            <w:pPr>
              <w:jc w:val="center"/>
              <w:rPr>
                <w:b/>
                <w:bCs/>
                <w:sz w:val="22"/>
                <w:szCs w:val="22"/>
                <w:lang w:eastAsia="lt-LT"/>
              </w:rPr>
            </w:pPr>
            <w:r w:rsidRPr="00A04707">
              <w:rPr>
                <w:b/>
                <w:bCs/>
                <w:sz w:val="22"/>
                <w:szCs w:val="22"/>
                <w:lang w:eastAsia="lt-LT"/>
              </w:rPr>
              <w:t>Reikalavimai produktams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35E83F" w14:textId="77777777" w:rsidR="00BB1B11" w:rsidRPr="00A04707" w:rsidRDefault="00BB1B11" w:rsidP="001D2653">
            <w:pPr>
              <w:jc w:val="center"/>
              <w:rPr>
                <w:b/>
                <w:bCs/>
                <w:sz w:val="22"/>
                <w:szCs w:val="22"/>
                <w:lang w:eastAsia="lt-LT"/>
              </w:rPr>
            </w:pPr>
            <w:r w:rsidRPr="00A04707">
              <w:rPr>
                <w:b/>
                <w:bCs/>
                <w:sz w:val="22"/>
                <w:szCs w:val="22"/>
                <w:lang w:eastAsia="lt-LT"/>
              </w:rPr>
              <w:t>Mato vnt.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61B8F6D" w14:textId="15E129E0" w:rsidR="00BB1B11" w:rsidRPr="00A04707" w:rsidRDefault="00D0091B" w:rsidP="001D2653">
            <w:pPr>
              <w:jc w:val="center"/>
              <w:rPr>
                <w:b/>
                <w:bCs/>
                <w:sz w:val="22"/>
                <w:szCs w:val="22"/>
                <w:lang w:eastAsia="lt-LT"/>
              </w:rPr>
            </w:pPr>
            <w:r w:rsidRPr="00A04707">
              <w:rPr>
                <w:b/>
                <w:bCs/>
                <w:sz w:val="22"/>
                <w:szCs w:val="22"/>
                <w:lang w:eastAsia="lt-LT"/>
              </w:rPr>
              <w:t>P</w:t>
            </w:r>
            <w:r w:rsidR="00BB1B11" w:rsidRPr="00A04707">
              <w:rPr>
                <w:b/>
                <w:bCs/>
                <w:sz w:val="22"/>
                <w:szCs w:val="22"/>
                <w:lang w:eastAsia="lt-LT"/>
              </w:rPr>
              <w:t>reliminarus</w:t>
            </w:r>
            <w:r w:rsidRPr="00A04707">
              <w:rPr>
                <w:b/>
                <w:bCs/>
                <w:sz w:val="22"/>
                <w:szCs w:val="22"/>
                <w:lang w:eastAsia="lt-LT"/>
              </w:rPr>
              <w:t xml:space="preserve"> kiekis</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4A5A40EF" w14:textId="7209FF38" w:rsidR="00BB1B11" w:rsidRPr="00A04707" w:rsidRDefault="00BB1B11" w:rsidP="001D2653">
            <w:pPr>
              <w:jc w:val="center"/>
              <w:rPr>
                <w:b/>
                <w:bCs/>
                <w:sz w:val="22"/>
                <w:szCs w:val="22"/>
                <w:lang w:eastAsia="lt-LT"/>
              </w:rPr>
            </w:pPr>
            <w:r w:rsidRPr="00A04707">
              <w:rPr>
                <w:b/>
                <w:bCs/>
                <w:sz w:val="22"/>
                <w:szCs w:val="22"/>
                <w:lang w:eastAsia="lt-LT"/>
              </w:rPr>
              <w:t>Mato v</w:t>
            </w:r>
            <w:r w:rsidR="00ED7BBC" w:rsidRPr="00A04707">
              <w:rPr>
                <w:b/>
                <w:bCs/>
                <w:sz w:val="22"/>
                <w:szCs w:val="22"/>
                <w:lang w:eastAsia="lt-LT"/>
              </w:rPr>
              <w:t>nt.</w:t>
            </w:r>
            <w:r w:rsidRPr="00A04707">
              <w:rPr>
                <w:b/>
                <w:bCs/>
                <w:sz w:val="22"/>
                <w:szCs w:val="22"/>
                <w:lang w:eastAsia="lt-LT"/>
              </w:rPr>
              <w:t xml:space="preserve"> įkainis EUR be PVM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88A04F" w14:textId="044C391D" w:rsidR="00BB1B11" w:rsidRPr="00A04707" w:rsidRDefault="00BB1B11" w:rsidP="001D2653">
            <w:pPr>
              <w:jc w:val="center"/>
              <w:rPr>
                <w:b/>
                <w:bCs/>
                <w:sz w:val="22"/>
                <w:szCs w:val="22"/>
                <w:lang w:eastAsia="lt-LT"/>
              </w:rPr>
            </w:pPr>
            <w:r w:rsidRPr="00A04707">
              <w:rPr>
                <w:b/>
                <w:bCs/>
                <w:sz w:val="22"/>
                <w:szCs w:val="22"/>
                <w:lang w:eastAsia="lt-LT"/>
              </w:rPr>
              <w:t xml:space="preserve">Maisto produkto pavadinimas, gamintojas, atitikimas reikalavimams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77BE365" w14:textId="77777777" w:rsidR="00BB1B11" w:rsidRPr="00A04707" w:rsidRDefault="00BB1B11" w:rsidP="001D2653">
            <w:pPr>
              <w:jc w:val="center"/>
              <w:rPr>
                <w:b/>
                <w:bCs/>
                <w:sz w:val="22"/>
                <w:szCs w:val="22"/>
                <w:lang w:eastAsia="lt-LT"/>
              </w:rPr>
            </w:pPr>
            <w:r w:rsidRPr="00A04707">
              <w:rPr>
                <w:b/>
                <w:bCs/>
                <w:sz w:val="22"/>
                <w:szCs w:val="22"/>
                <w:lang w:eastAsia="lt-LT"/>
              </w:rPr>
              <w:t>Preliminarus produktų pristatymo grafikas, pristatymo adresas</w:t>
            </w:r>
          </w:p>
        </w:tc>
      </w:tr>
      <w:tr w:rsidR="00BB1B11" w:rsidRPr="00A04707" w14:paraId="63DD51B6"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6B0F4DEF" w14:textId="77777777" w:rsidR="00BB1B11" w:rsidRPr="00A04707" w:rsidRDefault="00BB1B11" w:rsidP="001D2653">
            <w:pPr>
              <w:jc w:val="center"/>
              <w:rPr>
                <w:b/>
                <w:bCs/>
                <w:szCs w:val="24"/>
                <w:lang w:eastAsia="lt-LT"/>
              </w:rPr>
            </w:pPr>
            <w:r w:rsidRPr="00A04707">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452DCC80" w14:textId="2B753323" w:rsidR="00BB1B11" w:rsidRPr="00A04707"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090B1BF3" w14:textId="77777777" w:rsidR="00BB1B11" w:rsidRPr="00A04707" w:rsidRDefault="00BB1B11" w:rsidP="001D2653">
            <w:pPr>
              <w:rPr>
                <w:b/>
                <w:bCs/>
                <w:szCs w:val="24"/>
                <w:lang w:eastAsia="lt-LT"/>
              </w:rPr>
            </w:pPr>
            <w:r w:rsidRPr="00A04707">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A3BFDC4" w14:textId="77777777" w:rsidR="00BB1B11" w:rsidRPr="00A04707" w:rsidRDefault="00BB1B11" w:rsidP="001D2653">
            <w:pPr>
              <w:rPr>
                <w:b/>
                <w:bCs/>
                <w:szCs w:val="24"/>
                <w:lang w:eastAsia="lt-LT"/>
              </w:rPr>
            </w:pPr>
            <w:r w:rsidRPr="00A04707">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3A82FC6E" w14:textId="77777777" w:rsidR="00BB1B11" w:rsidRPr="00A04707" w:rsidRDefault="00BB1B11" w:rsidP="001D2653">
            <w:pPr>
              <w:rPr>
                <w:b/>
                <w:bCs/>
                <w:szCs w:val="24"/>
                <w:lang w:eastAsia="lt-LT"/>
              </w:rPr>
            </w:pPr>
            <w:r w:rsidRPr="00A04707">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E1AD297" w14:textId="77777777" w:rsidR="00BB1B11" w:rsidRPr="00A04707" w:rsidRDefault="00BB1B11" w:rsidP="001D2653">
            <w:pPr>
              <w:rPr>
                <w:b/>
                <w:bCs/>
                <w:szCs w:val="24"/>
                <w:lang w:eastAsia="lt-LT"/>
              </w:rPr>
            </w:pPr>
            <w:r w:rsidRPr="00A04707">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08C13808" w14:textId="77777777" w:rsidR="00BB1B11" w:rsidRPr="00A04707" w:rsidRDefault="00BB1B11" w:rsidP="001D2653">
            <w:pPr>
              <w:rPr>
                <w:b/>
                <w:bCs/>
                <w:szCs w:val="24"/>
                <w:lang w:eastAsia="lt-LT"/>
              </w:rPr>
            </w:pPr>
            <w:r w:rsidRPr="00A04707">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4BBB19E5" w14:textId="77777777" w:rsidR="00BB1B11" w:rsidRPr="00A04707" w:rsidRDefault="00BB1B11" w:rsidP="001D2653">
            <w:pPr>
              <w:rPr>
                <w:szCs w:val="24"/>
                <w:lang w:eastAsia="lt-LT"/>
              </w:rPr>
            </w:pPr>
            <w:r w:rsidRPr="00A04707">
              <w:rPr>
                <w:szCs w:val="24"/>
                <w:lang w:eastAsia="lt-LT"/>
              </w:rPr>
              <w:t> </w:t>
            </w:r>
          </w:p>
        </w:tc>
      </w:tr>
      <w:tr w:rsidR="00BB1B11" w:rsidRPr="00A04707" w14:paraId="58072375"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3C94A60F" w14:textId="77777777" w:rsidR="00BB1B11" w:rsidRPr="00A04707" w:rsidRDefault="00BB1B11" w:rsidP="001D2653">
            <w:pPr>
              <w:jc w:val="center"/>
              <w:rPr>
                <w:b/>
                <w:bCs/>
                <w:szCs w:val="24"/>
                <w:lang w:eastAsia="lt-LT"/>
              </w:rPr>
            </w:pPr>
            <w:r w:rsidRPr="00A04707">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2DB3595A" w14:textId="4A37901E" w:rsidR="00BB1B11" w:rsidRPr="00A04707"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5477AB9C" w14:textId="77777777" w:rsidR="00BB1B11" w:rsidRPr="00A04707" w:rsidRDefault="00BB1B11" w:rsidP="001D2653">
            <w:pPr>
              <w:rPr>
                <w:b/>
                <w:bCs/>
                <w:szCs w:val="24"/>
                <w:lang w:eastAsia="lt-LT"/>
              </w:rPr>
            </w:pPr>
            <w:r w:rsidRPr="00A04707">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DFF5851" w14:textId="77777777" w:rsidR="00BB1B11" w:rsidRPr="00A04707" w:rsidRDefault="00BB1B11" w:rsidP="001D2653">
            <w:pPr>
              <w:rPr>
                <w:b/>
                <w:bCs/>
                <w:szCs w:val="24"/>
                <w:lang w:eastAsia="lt-LT"/>
              </w:rPr>
            </w:pPr>
            <w:r w:rsidRPr="00A04707">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17EBCA55" w14:textId="77777777" w:rsidR="00BB1B11" w:rsidRPr="00A04707" w:rsidRDefault="00BB1B11" w:rsidP="001D2653">
            <w:pPr>
              <w:rPr>
                <w:b/>
                <w:bCs/>
                <w:szCs w:val="24"/>
                <w:lang w:eastAsia="lt-LT"/>
              </w:rPr>
            </w:pPr>
            <w:r w:rsidRPr="00A04707">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BBDED7A" w14:textId="77777777" w:rsidR="00BB1B11" w:rsidRPr="00A04707" w:rsidRDefault="00BB1B11" w:rsidP="001D2653">
            <w:pPr>
              <w:rPr>
                <w:b/>
                <w:bCs/>
                <w:szCs w:val="24"/>
                <w:lang w:eastAsia="lt-LT"/>
              </w:rPr>
            </w:pPr>
            <w:r w:rsidRPr="00A04707">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1AA2A1BF" w14:textId="77777777" w:rsidR="00BB1B11" w:rsidRPr="00A04707" w:rsidRDefault="00BB1B11" w:rsidP="001D2653">
            <w:pPr>
              <w:rPr>
                <w:b/>
                <w:bCs/>
                <w:szCs w:val="24"/>
                <w:lang w:eastAsia="lt-LT"/>
              </w:rPr>
            </w:pPr>
            <w:r w:rsidRPr="00A04707">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36403391" w14:textId="77777777" w:rsidR="00BB1B11" w:rsidRPr="00A04707" w:rsidRDefault="00BB1B11" w:rsidP="001D2653">
            <w:pPr>
              <w:rPr>
                <w:szCs w:val="24"/>
                <w:lang w:eastAsia="lt-LT"/>
              </w:rPr>
            </w:pPr>
            <w:r w:rsidRPr="00A04707">
              <w:rPr>
                <w:szCs w:val="24"/>
                <w:lang w:eastAsia="lt-LT"/>
              </w:rPr>
              <w:t> </w:t>
            </w:r>
          </w:p>
        </w:tc>
      </w:tr>
      <w:tr w:rsidR="00BB1B11" w:rsidRPr="00A04707" w14:paraId="117F9EA7" w14:textId="77777777" w:rsidTr="006851C6">
        <w:trPr>
          <w:trHeight w:val="362"/>
        </w:trPr>
        <w:tc>
          <w:tcPr>
            <w:tcW w:w="986" w:type="dxa"/>
            <w:tcBorders>
              <w:top w:val="nil"/>
              <w:left w:val="single" w:sz="4" w:space="0" w:color="auto"/>
              <w:bottom w:val="single" w:sz="4" w:space="0" w:color="auto"/>
              <w:right w:val="single" w:sz="4" w:space="0" w:color="auto"/>
            </w:tcBorders>
            <w:shd w:val="clear" w:color="auto" w:fill="auto"/>
            <w:vAlign w:val="center"/>
          </w:tcPr>
          <w:p w14:paraId="24E81AEB" w14:textId="4F1460B6" w:rsidR="00BB1B11" w:rsidRPr="00A04707"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775D73EC" w14:textId="70462C0A" w:rsidR="00BB1B11" w:rsidRPr="00A04707"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7351AAC" w14:textId="67137396" w:rsidR="00BB1B11" w:rsidRPr="00A04707"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2B4D0EBA" w14:textId="1D4E7CB8" w:rsidR="00BB1B11" w:rsidRPr="00A04707"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63AD208" w14:textId="0EE5B49C" w:rsidR="00BB1B11" w:rsidRPr="00A04707"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59985C4A" w14:textId="77777777" w:rsidR="00BB1B11" w:rsidRPr="00A04707" w:rsidRDefault="00BB1B11" w:rsidP="001D2653">
            <w:pPr>
              <w:jc w:val="center"/>
              <w:rPr>
                <w:szCs w:val="24"/>
                <w:lang w:eastAsia="lt-LT"/>
              </w:rPr>
            </w:pPr>
            <w:r w:rsidRPr="00A04707">
              <w:rPr>
                <w:szCs w:val="24"/>
                <w:lang w:eastAsia="lt-LT"/>
              </w:rPr>
              <w:t> </w:t>
            </w:r>
          </w:p>
        </w:tc>
        <w:tc>
          <w:tcPr>
            <w:tcW w:w="3402" w:type="dxa"/>
            <w:tcBorders>
              <w:top w:val="nil"/>
              <w:left w:val="nil"/>
              <w:bottom w:val="single" w:sz="4" w:space="0" w:color="auto"/>
              <w:right w:val="single" w:sz="4" w:space="0" w:color="auto"/>
            </w:tcBorders>
            <w:shd w:val="clear" w:color="auto" w:fill="auto"/>
            <w:noWrap/>
            <w:vAlign w:val="center"/>
            <w:hideMark/>
          </w:tcPr>
          <w:p w14:paraId="7A5747BF" w14:textId="77777777" w:rsidR="00BB1B11" w:rsidRPr="00A04707" w:rsidRDefault="00BB1B11" w:rsidP="001D2653">
            <w:pPr>
              <w:jc w:val="center"/>
              <w:rPr>
                <w:szCs w:val="24"/>
                <w:lang w:eastAsia="lt-LT"/>
              </w:rPr>
            </w:pPr>
            <w:r w:rsidRPr="00A04707">
              <w:rPr>
                <w:szCs w:val="24"/>
                <w:lang w:eastAsia="lt-LT"/>
              </w:rPr>
              <w:t> </w:t>
            </w:r>
          </w:p>
        </w:tc>
        <w:tc>
          <w:tcPr>
            <w:tcW w:w="2347" w:type="dxa"/>
            <w:tcBorders>
              <w:top w:val="nil"/>
              <w:left w:val="nil"/>
              <w:bottom w:val="single" w:sz="4" w:space="0" w:color="auto"/>
              <w:right w:val="single" w:sz="4" w:space="0" w:color="auto"/>
            </w:tcBorders>
            <w:shd w:val="clear" w:color="auto" w:fill="auto"/>
            <w:vAlign w:val="center"/>
          </w:tcPr>
          <w:p w14:paraId="1A783B17" w14:textId="7B37C1D5" w:rsidR="00BB1B11" w:rsidRPr="00A04707" w:rsidRDefault="00BB1B11" w:rsidP="001D2653">
            <w:pPr>
              <w:rPr>
                <w:szCs w:val="24"/>
                <w:lang w:eastAsia="lt-LT"/>
              </w:rPr>
            </w:pPr>
          </w:p>
        </w:tc>
      </w:tr>
      <w:tr w:rsidR="00BB1B11" w:rsidRPr="00A04707" w14:paraId="5A409D3E" w14:textId="77777777" w:rsidTr="006851C6">
        <w:trPr>
          <w:trHeight w:val="411"/>
        </w:trPr>
        <w:tc>
          <w:tcPr>
            <w:tcW w:w="986" w:type="dxa"/>
            <w:tcBorders>
              <w:top w:val="nil"/>
              <w:left w:val="single" w:sz="4" w:space="0" w:color="auto"/>
              <w:bottom w:val="single" w:sz="4" w:space="0" w:color="auto"/>
              <w:right w:val="single" w:sz="4" w:space="0" w:color="auto"/>
            </w:tcBorders>
            <w:shd w:val="clear" w:color="auto" w:fill="auto"/>
            <w:vAlign w:val="center"/>
          </w:tcPr>
          <w:p w14:paraId="67F61B9C" w14:textId="45BDFD5C" w:rsidR="00BB1B11" w:rsidRPr="00A04707"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678E14EF" w14:textId="077C470A" w:rsidR="00BB1B11" w:rsidRPr="00A04707"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0C61480" w14:textId="4011D745" w:rsidR="00BB1B11" w:rsidRPr="00A04707"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5A0D601E" w14:textId="2F71E959" w:rsidR="00BB1B11" w:rsidRPr="00A04707"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E2D5522" w14:textId="5BCF014E" w:rsidR="00BB1B11" w:rsidRPr="00A04707"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3C27EB51" w14:textId="77777777" w:rsidR="00BB1B11" w:rsidRPr="00A04707" w:rsidRDefault="00BB1B11" w:rsidP="001D2653">
            <w:pPr>
              <w:jc w:val="center"/>
              <w:rPr>
                <w:szCs w:val="24"/>
                <w:lang w:eastAsia="lt-LT"/>
              </w:rPr>
            </w:pPr>
            <w:r w:rsidRPr="00A04707">
              <w:rPr>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24BC24" w14:textId="77777777" w:rsidR="00BB1B11" w:rsidRPr="00A04707" w:rsidRDefault="00BB1B11" w:rsidP="001D2653">
            <w:pPr>
              <w:jc w:val="center"/>
              <w:rPr>
                <w:szCs w:val="24"/>
                <w:lang w:eastAsia="lt-LT"/>
              </w:rPr>
            </w:pPr>
            <w:r w:rsidRPr="00A04707">
              <w:rPr>
                <w:szCs w:val="24"/>
                <w:lang w:eastAsia="lt-LT"/>
              </w:rPr>
              <w:t> </w:t>
            </w:r>
          </w:p>
        </w:tc>
        <w:tc>
          <w:tcPr>
            <w:tcW w:w="2347" w:type="dxa"/>
            <w:tcBorders>
              <w:top w:val="single" w:sz="4" w:space="0" w:color="auto"/>
              <w:left w:val="nil"/>
              <w:bottom w:val="single" w:sz="4" w:space="0" w:color="auto"/>
              <w:right w:val="single" w:sz="4" w:space="0" w:color="auto"/>
            </w:tcBorders>
            <w:shd w:val="clear" w:color="auto" w:fill="auto"/>
            <w:vAlign w:val="center"/>
          </w:tcPr>
          <w:p w14:paraId="2FBF5585" w14:textId="25140057" w:rsidR="00BB1B11" w:rsidRPr="00A04707" w:rsidRDefault="00BB1B11" w:rsidP="001D2653">
            <w:pPr>
              <w:rPr>
                <w:szCs w:val="24"/>
                <w:lang w:eastAsia="lt-LT"/>
              </w:rPr>
            </w:pPr>
          </w:p>
        </w:tc>
      </w:tr>
    </w:tbl>
    <w:p w14:paraId="0DF7DEAC" w14:textId="77777777" w:rsidR="001D2653" w:rsidRDefault="001D2653" w:rsidP="00CC44E8">
      <w:pPr>
        <w:jc w:val="center"/>
        <w:rPr>
          <w:bCs/>
          <w:i/>
          <w:iCs/>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bookmarkStart w:id="1" w:name="_GoBack"/>
      <w:bookmarkEnd w:id="1"/>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760134" w:rsidRDefault="00760134">
      <w:pPr>
        <w:rPr>
          <w:kern w:val="2"/>
          <w:sz w:val="22"/>
          <w:szCs w:val="22"/>
          <w:lang w:val="en-US"/>
        </w:rPr>
      </w:pPr>
      <w:r>
        <w:rPr>
          <w:kern w:val="2"/>
          <w:sz w:val="22"/>
          <w:szCs w:val="22"/>
          <w:lang w:val="en-US"/>
        </w:rPr>
        <w:separator/>
      </w:r>
    </w:p>
  </w:endnote>
  <w:endnote w:type="continuationSeparator" w:id="0">
    <w:p w14:paraId="4A0D2674" w14:textId="77777777" w:rsidR="00760134" w:rsidRDefault="00760134">
      <w:pPr>
        <w:rPr>
          <w:kern w:val="2"/>
          <w:sz w:val="22"/>
          <w:szCs w:val="22"/>
          <w:lang w:val="en-US"/>
        </w:rPr>
      </w:pPr>
      <w:r>
        <w:rPr>
          <w:kern w:val="2"/>
          <w:sz w:val="22"/>
          <w:szCs w:val="22"/>
          <w:lang w:val="en-US"/>
        </w:rPr>
        <w:continuationSeparator/>
      </w:r>
    </w:p>
  </w:endnote>
  <w:endnote w:type="continuationNotice" w:id="1">
    <w:p w14:paraId="23E68427" w14:textId="77777777" w:rsidR="00760134" w:rsidRDefault="007601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760134" w:rsidRDefault="0076013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760134" w:rsidRDefault="0076013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760134" w:rsidRDefault="0076013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760134" w:rsidRDefault="00760134">
      <w:pPr>
        <w:rPr>
          <w:kern w:val="2"/>
          <w:sz w:val="22"/>
          <w:szCs w:val="22"/>
          <w:lang w:val="en-US"/>
        </w:rPr>
      </w:pPr>
      <w:r>
        <w:rPr>
          <w:kern w:val="2"/>
          <w:sz w:val="22"/>
          <w:szCs w:val="22"/>
          <w:lang w:val="en-US"/>
        </w:rPr>
        <w:separator/>
      </w:r>
    </w:p>
  </w:footnote>
  <w:footnote w:type="continuationSeparator" w:id="0">
    <w:p w14:paraId="3D08856F" w14:textId="77777777" w:rsidR="00760134" w:rsidRDefault="00760134">
      <w:pPr>
        <w:rPr>
          <w:kern w:val="2"/>
          <w:sz w:val="22"/>
          <w:szCs w:val="22"/>
          <w:lang w:val="en-US"/>
        </w:rPr>
      </w:pPr>
      <w:r>
        <w:rPr>
          <w:kern w:val="2"/>
          <w:sz w:val="22"/>
          <w:szCs w:val="22"/>
          <w:lang w:val="en-US"/>
        </w:rPr>
        <w:continuationSeparator/>
      </w:r>
    </w:p>
  </w:footnote>
  <w:footnote w:type="continuationNotice" w:id="1">
    <w:p w14:paraId="42863ECC" w14:textId="77777777" w:rsidR="00760134" w:rsidRDefault="007601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760134" w:rsidRDefault="00760134">
    <w:pPr>
      <w:tabs>
        <w:tab w:val="center" w:pos="4680"/>
        <w:tab w:val="right" w:pos="9360"/>
      </w:tabs>
      <w:spacing w:after="160" w:line="259" w:lineRule="auto"/>
      <w:rPr>
        <w:kern w:val="2"/>
        <w:sz w:val="22"/>
        <w:szCs w:val="22"/>
        <w:lang w:val="en-US"/>
      </w:rPr>
    </w:pPr>
  </w:p>
  <w:p w14:paraId="62A8B4E4" w14:textId="77777777" w:rsidR="00760134" w:rsidRDefault="007601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760134" w:rsidRPr="001B08A1" w:rsidRDefault="0076013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760134" w:rsidRDefault="0076013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6707"/>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15632"/>
    <w:rsid w:val="00120230"/>
    <w:rsid w:val="00121EDE"/>
    <w:rsid w:val="001273A5"/>
    <w:rsid w:val="00135C20"/>
    <w:rsid w:val="00140EC7"/>
    <w:rsid w:val="00142C76"/>
    <w:rsid w:val="00144D5A"/>
    <w:rsid w:val="00154C88"/>
    <w:rsid w:val="00162884"/>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2A0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5538B"/>
    <w:rsid w:val="005602A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134"/>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24F7"/>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44A"/>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4707"/>
    <w:rsid w:val="00A05AB1"/>
    <w:rsid w:val="00A10867"/>
    <w:rsid w:val="00A14A7C"/>
    <w:rsid w:val="00A21801"/>
    <w:rsid w:val="00A23E0A"/>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5E6A"/>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3026B"/>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purl.org/dc/elements/1.1/"/>
    <ds:schemaRef ds:uri="5bae7d12-13eb-4134-a1d8-2ddc8d2534e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AC1C500-9ED7-45B8-8EED-EBAEB2A74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70354</Words>
  <Characters>40102</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10</cp:revision>
  <dcterms:created xsi:type="dcterms:W3CDTF">2025-09-24T09:13:00Z</dcterms:created>
  <dcterms:modified xsi:type="dcterms:W3CDTF">2025-09-24T11:02:00Z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